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1CB" w:rsidRDefault="0066318B">
      <w:r>
        <w:rPr>
          <w:noProof/>
          <w:lang w:eastAsia="tr-TR"/>
        </w:rPr>
        <mc:AlternateContent>
          <mc:Choice Requires="wps">
            <w:drawing>
              <wp:anchor distT="0" distB="0" distL="114300" distR="114300" simplePos="0" relativeHeight="251659264" behindDoc="0" locked="0" layoutInCell="1" allowOverlap="1" wp14:anchorId="12B83158" wp14:editId="3F49CA98">
                <wp:simplePos x="0" y="0"/>
                <wp:positionH relativeFrom="column">
                  <wp:posOffset>62230</wp:posOffset>
                </wp:positionH>
                <wp:positionV relativeFrom="paragraph">
                  <wp:posOffset>-756921</wp:posOffset>
                </wp:positionV>
                <wp:extent cx="6332855" cy="561975"/>
                <wp:effectExtent l="57150" t="38100" r="67945" b="104775"/>
                <wp:wrapNone/>
                <wp:docPr id="10" name="Aşağı Şerit 10"/>
                <wp:cNvGraphicFramePr/>
                <a:graphic xmlns:a="http://schemas.openxmlformats.org/drawingml/2006/main">
                  <a:graphicData uri="http://schemas.microsoft.com/office/word/2010/wordprocessingShape">
                    <wps:wsp>
                      <wps:cNvSpPr/>
                      <wps:spPr>
                        <a:xfrm>
                          <a:off x="0" y="0"/>
                          <a:ext cx="6332855" cy="561975"/>
                        </a:xfrm>
                        <a:prstGeom prst="ribbon">
                          <a:avLst>
                            <a:gd name="adj1" fmla="val 6122"/>
                            <a:gd name="adj2" fmla="val 75000"/>
                          </a:avLst>
                        </a:prstGeom>
                        <a:noFill/>
                      </wps:spPr>
                      <wps:style>
                        <a:lnRef idx="1">
                          <a:schemeClr val="dk1"/>
                        </a:lnRef>
                        <a:fillRef idx="2">
                          <a:schemeClr val="dk1"/>
                        </a:fillRef>
                        <a:effectRef idx="1">
                          <a:schemeClr val="dk1"/>
                        </a:effectRef>
                        <a:fontRef idx="minor">
                          <a:schemeClr val="dk1"/>
                        </a:fontRef>
                      </wps:style>
                      <wps:txbx>
                        <w:txbxContent>
                          <w:p w:rsidR="0066318B" w:rsidRPr="0066318B" w:rsidRDefault="0066318B" w:rsidP="0066318B">
                            <w:pPr>
                              <w:jc w:val="center"/>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pPr>
                            <w:r w:rsidRPr="0066318B">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OKUDUĞUNU ANLAMA ETKİNLİKLERİ – 1                                                                                      İKİ ASKER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şağı Şerit 10" o:spid="_x0000_s1026" type="#_x0000_t53" style="position:absolute;margin-left:4.9pt;margin-top:-59.6pt;width:498.6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" adj="2700,1322" filled="f" strokecolor="black [3040]">
                <v:shadow on="t" color="black" opacity="24903f" origin=",.5" offset="0,.55556mm"/>
                <v:textbox>
                  <w:txbxContent>
                    <w:p w:rsidR="0066318B" w:rsidRPr="0066318B" w:rsidRDefault="0066318B" w:rsidP="0066318B">
                      <w:pPr>
                        <w:jc w:val="center"/>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pPr>
                      <w:r w:rsidRPr="0066318B">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OKUDUĞUNU ANLAMA ETKİNLİKLERİ – 1                                                                                      İKİ ASKER</w:t>
                      </w:r>
                    </w:p>
                  </w:txbxContent>
                </v:textbox>
              </v:shape>
            </w:pict>
          </mc:Fallback>
        </mc:AlternateContent>
      </w:r>
      <w:r>
        <w:rPr>
          <w:noProof/>
          <w:lang w:eastAsia="tr-TR"/>
        </w:rPr>
        <mc:AlternateContent>
          <mc:Choice Requires="wpg">
            <w:drawing>
              <wp:anchor distT="0" distB="0" distL="114300" distR="114300" simplePos="0" relativeHeight="251658240" behindDoc="1" locked="0" layoutInCell="1" allowOverlap="1" wp14:anchorId="1C7F6D50" wp14:editId="5F9151A1">
                <wp:simplePos x="0" y="0"/>
                <wp:positionH relativeFrom="column">
                  <wp:posOffset>-627380</wp:posOffset>
                </wp:positionH>
                <wp:positionV relativeFrom="paragraph">
                  <wp:posOffset>-767080</wp:posOffset>
                </wp:positionV>
                <wp:extent cx="7086600" cy="10439400"/>
                <wp:effectExtent l="0" t="0" r="19050" b="19050"/>
                <wp:wrapNone/>
                <wp:docPr id="2"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10439400"/>
                          <a:chOff x="407" y="416"/>
                          <a:chExt cx="11160" cy="16020"/>
                        </a:xfrm>
                      </wpg:grpSpPr>
                      <wps:wsp>
                        <wps:cNvPr id="3" name="AutoShape 3"/>
                        <wps:cNvSpPr>
                          <a:spLocks noChangeArrowheads="1"/>
                        </wps:cNvSpPr>
                        <wps:spPr bwMode="auto">
                          <a:xfrm>
                            <a:off x="407" y="416"/>
                            <a:ext cx="11160" cy="16020"/>
                          </a:xfrm>
                          <a:prstGeom prst="roundRect">
                            <a:avLst>
                              <a:gd name="adj" fmla="val 1384"/>
                            </a:avLst>
                          </a:prstGeom>
                          <a:solidFill>
                            <a:srgbClr val="FFFFFF"/>
                          </a:solidFill>
                          <a:ln w="15875">
                            <a:solidFill>
                              <a:srgbClr val="000000"/>
                            </a:solidFill>
                            <a:round/>
                            <a:headEnd/>
                            <a:tailEnd/>
                          </a:ln>
                        </wps:spPr>
                        <wps:txbx>
                          <w:txbxContent>
                            <w:p w:rsidR="0066318B" w:rsidRDefault="0066318B" w:rsidP="0066318B">
                              <w:pPr>
                                <w:jc w:val="center"/>
                              </w:pPr>
                            </w:p>
                            <w:p w:rsidR="0066318B" w:rsidRDefault="0066318B" w:rsidP="0066318B">
                              <w:pPr>
                                <w:jc w:val="center"/>
                              </w:pPr>
                            </w:p>
                            <w:p w:rsidR="0066318B" w:rsidRDefault="00452568" w:rsidP="00452568">
                              <w:pPr>
                                <w:ind w:left="993"/>
                                <w:rPr>
                                  <w:rFonts w:ascii="Comic Sans MS" w:hAnsi="Comic Sans MS"/>
                                  <w:sz w:val="24"/>
                                </w:rPr>
                              </w:pPr>
                              <w:r>
                                <w:t xml:space="preserve">         </w:t>
                              </w:r>
                              <w:r w:rsidRPr="00452568">
                                <w:rPr>
                                  <w:rFonts w:ascii="Comic Sans MS" w:hAnsi="Comic Sans MS"/>
                                  <w:sz w:val="24"/>
                                </w:rPr>
                                <w:t xml:space="preserve">Vaktiyle iki asker </w:t>
                              </w:r>
                              <w:r>
                                <w:rPr>
                                  <w:rFonts w:ascii="Comic Sans MS" w:hAnsi="Comic Sans MS"/>
                                  <w:sz w:val="24"/>
                                </w:rPr>
                                <w:t>uzak bir şehre gitmek için emir aldılar</w:t>
                              </w:r>
                              <w:r w:rsidRPr="00452568">
                                <w:rPr>
                                  <w:rFonts w:ascii="Comic Sans MS" w:hAnsi="Comic Sans MS"/>
                                  <w:sz w:val="24"/>
                                </w:rPr>
                                <w:t>.</w:t>
                              </w:r>
                              <w:r>
                                <w:rPr>
                                  <w:rFonts w:ascii="Comic Sans MS" w:hAnsi="Comic Sans MS"/>
                                  <w:sz w:val="24"/>
                                </w:rPr>
                                <w:t xml:space="preserve"> Bir müddet yürüdükten sonra yol birden </w:t>
                              </w:r>
                              <w:proofErr w:type="spellStart"/>
                              <w:r>
                                <w:rPr>
                                  <w:rFonts w:ascii="Comic Sans MS" w:hAnsi="Comic Sans MS"/>
                                  <w:sz w:val="24"/>
                                </w:rPr>
                                <w:t>ikileşti</w:t>
                              </w:r>
                              <w:proofErr w:type="spellEnd"/>
                              <w:r>
                                <w:rPr>
                                  <w:rFonts w:ascii="Comic Sans MS" w:hAnsi="Comic Sans MS"/>
                                  <w:sz w:val="24"/>
                                </w:rPr>
                                <w:t xml:space="preserve">. Yolun tam ağzında yaşlı bir adam duruyordu. Yaşlı adam, bu iki askere şöyle </w:t>
                              </w:r>
                              <w:proofErr w:type="gramStart"/>
                              <w:r>
                                <w:rPr>
                                  <w:rFonts w:ascii="Comic Sans MS" w:hAnsi="Comic Sans MS"/>
                                  <w:sz w:val="24"/>
                                </w:rPr>
                                <w:t>seslendi :</w:t>
                              </w:r>
                              <w:proofErr w:type="gramEnd"/>
                            </w:p>
                            <w:p w:rsidR="00452568" w:rsidRDefault="00452568" w:rsidP="00452568">
                              <w:pPr>
                                <w:pStyle w:val="ListeParagraf"/>
                                <w:numPr>
                                  <w:ilvl w:val="0"/>
                                  <w:numId w:val="1"/>
                                </w:numPr>
                                <w:ind w:left="993" w:firstLine="0"/>
                                <w:rPr>
                                  <w:rFonts w:ascii="Comic Sans MS" w:hAnsi="Comic Sans MS"/>
                                  <w:sz w:val="24"/>
                                </w:rPr>
                              </w:pPr>
                              <w:r>
                                <w:rPr>
                                  <w:rFonts w:ascii="Comic Sans MS" w:hAnsi="Comic Sans MS"/>
                                  <w:sz w:val="24"/>
                                </w:rPr>
                                <w:t xml:space="preserve">Şu sağ yol, hiçbir zararı olmamakla birlikte o yolda gidenlerin onda dokuzu rahat eder. </w:t>
                              </w:r>
                              <w:r w:rsidR="00715E38">
                                <w:rPr>
                                  <w:rFonts w:ascii="Comic Sans MS" w:hAnsi="Comic Sans MS"/>
                                  <w:sz w:val="24"/>
                                </w:rPr>
                                <w:t>Soldaki yol ise, yararı olmamakla birlikte o yolda gidenlerin onda dokuzu zarar görür. Her iki yol, kısa ve uzunlukta eşittir. Yalnız bir fark var ki düzensiz, intizamsız sol yolun yolcusu silahsız, çantasız gider. Görünüşte bir kolaylık, yalancı bir rahatlık görür. Sağ yolda giden ise içinde gıda olan 4 kiloluk bir çantayı ve karşına çıkabilecek düşmanlardan korunmak için bir silahı sırtında taşımaya mecburdur.</w:t>
                              </w:r>
                            </w:p>
                            <w:p w:rsidR="00715E38" w:rsidRDefault="00715E38" w:rsidP="00715E38">
                              <w:pPr>
                                <w:pStyle w:val="ListeParagraf"/>
                                <w:ind w:left="993"/>
                                <w:rPr>
                                  <w:rFonts w:ascii="Comic Sans MS" w:hAnsi="Comic Sans MS"/>
                                  <w:sz w:val="24"/>
                                </w:rPr>
                              </w:pPr>
                              <w:r>
                                <w:rPr>
                                  <w:rFonts w:ascii="Comic Sans MS" w:hAnsi="Comic Sans MS"/>
                                  <w:sz w:val="24"/>
                                </w:rPr>
                                <w:t xml:space="preserve">      O iki asker, yaşlı adamın sözünü dinledikten sonra, akıllı olan asker sağ yola gider. Sırtına gıda ile dolu çantayı; eline de silahını alır. Zahiri bir yükün altına girer fakat yanında erzakı ve silahı olduğu için korkmadan gider. Diğer asker ise, askerliği bırakır. Yük altına girmek istemediği için çanta ve silahını bırakır, zahiri bir rahatlık içinde yola koyulur. Ama silahı olmadığı için önüne çıkan her tehlikede çok korkar. Çantası olmadığı için de aç susuz kalır. Herkesten yiyecek dilenir, dilenci olur. Gideceği şehre vardığında askerlikten çıktığı için ceza görür, cezalandırılır. Sağ yoldaki bahtiyar asker, çantasını ve silahını bırakmadığı için kimseden korkmayarak, hiç kimseye el açmayarak kalp rahatlığı ile gideceği şehre varır. Orada görevini başarılı bir şekilde yaptığı için </w:t>
                              </w:r>
                              <w:r w:rsidR="00ED003F">
                                <w:rPr>
                                  <w:rFonts w:ascii="Comic Sans MS" w:hAnsi="Comic Sans MS"/>
                                  <w:sz w:val="24"/>
                                </w:rPr>
                                <w:t>ödüllendirilir.</w:t>
                              </w:r>
                            </w:p>
                            <w:p w:rsidR="00131380" w:rsidRPr="00131380" w:rsidRDefault="00131380" w:rsidP="00715E38">
                              <w:pPr>
                                <w:pStyle w:val="ListeParagraf"/>
                                <w:ind w:left="993"/>
                                <w:rPr>
                                  <w:rFonts w:ascii="Comic Sans MS" w:hAnsi="Comic Sans MS"/>
                                  <w:color w:val="FF0000"/>
                                  <w:sz w:val="24"/>
                                </w:rPr>
                              </w:pPr>
                              <w:r w:rsidRPr="00131380">
                                <w:rPr>
                                  <w:rFonts w:ascii="Comic Sans MS" w:hAnsi="Comic Sans MS"/>
                                  <w:color w:val="FF0000"/>
                                  <w:sz w:val="24"/>
                                </w:rPr>
                                <w:t xml:space="preserve">Metinle İlgili </w:t>
                              </w:r>
                              <w:proofErr w:type="gramStart"/>
                              <w:r w:rsidRPr="00131380">
                                <w:rPr>
                                  <w:rFonts w:ascii="Comic Sans MS" w:hAnsi="Comic Sans MS"/>
                                  <w:color w:val="FF0000"/>
                                  <w:sz w:val="24"/>
                                </w:rPr>
                                <w:t>Sorular :</w:t>
                              </w:r>
                              <w:proofErr w:type="gramEnd"/>
                            </w:p>
                            <w:p w:rsidR="00131380" w:rsidRPr="00A749B8" w:rsidRDefault="00A749B8" w:rsidP="00A749B8">
                              <w:pPr>
                                <w:rPr>
                                  <w:rFonts w:ascii="Comic Sans MS" w:hAnsi="Comic Sans MS"/>
                                  <w:sz w:val="24"/>
                                </w:rPr>
                              </w:pPr>
                              <w:r>
                                <w:rPr>
                                  <w:rFonts w:ascii="Comic Sans MS" w:hAnsi="Comic Sans MS"/>
                                  <w:sz w:val="24"/>
                                </w:rPr>
                                <w:t xml:space="preserve">              </w:t>
                              </w:r>
                              <w:r w:rsidR="00131380" w:rsidRPr="00A749B8">
                                <w:rPr>
                                  <w:rFonts w:ascii="Comic Sans MS" w:hAnsi="Comic Sans MS"/>
                                  <w:sz w:val="24"/>
                                </w:rPr>
                                <w:t>1.) İki asker neden yola çıkmışlar?</w:t>
                              </w:r>
                              <w:r>
                                <w:rPr>
                                  <w:rFonts w:ascii="Comic Sans MS" w:hAnsi="Comic Sans MS"/>
                                  <w:sz w:val="24"/>
                                </w:rPr>
                                <w:t xml:space="preserve">                                                                                       </w:t>
                              </w:r>
                              <w:r w:rsidR="00131380" w:rsidRPr="00A749B8">
                                <w:rPr>
                                  <w:rFonts w:ascii="Comic Sans MS" w:hAnsi="Comic Sans MS"/>
                                  <w:sz w:val="24"/>
                                </w:rPr>
                                <w:t>…</w:t>
                              </w:r>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sidR="00D208A8" w:rsidRPr="00A749B8">
                                <w:rPr>
                                  <w:rFonts w:ascii="Comic Sans MS" w:hAnsi="Comic Sans MS"/>
                                  <w:sz w:val="24"/>
                                </w:rPr>
                                <w:t>……………</w:t>
                              </w:r>
                              <w:r>
                                <w:rPr>
                                  <w:rFonts w:ascii="Comic Sans MS" w:hAnsi="Comic Sans MS"/>
                                  <w:sz w:val="24"/>
                                </w:rPr>
                                <w:t>…………….</w:t>
                              </w:r>
                              <w:r w:rsidR="00D208A8" w:rsidRPr="00A749B8">
                                <w:rPr>
                                  <w:rFonts w:ascii="Comic Sans MS" w:hAnsi="Comic Sans MS"/>
                                  <w:sz w:val="24"/>
                                </w:rPr>
                                <w:t>………..</w:t>
                              </w:r>
                              <w:r w:rsidR="00131380" w:rsidRPr="00A749B8">
                                <w:rPr>
                                  <w:rFonts w:ascii="Comic Sans MS" w:hAnsi="Comic Sans MS"/>
                                  <w:sz w:val="24"/>
                                </w:rPr>
                                <w:t>………………………………</w:t>
                              </w:r>
                              <w:proofErr w:type="gramEnd"/>
                            </w:p>
                            <w:p w:rsidR="00131380" w:rsidRPr="00A749B8" w:rsidRDefault="00A749B8" w:rsidP="00A749B8">
                              <w:pPr>
                                <w:rPr>
                                  <w:rFonts w:ascii="Comic Sans MS" w:hAnsi="Comic Sans MS"/>
                                  <w:sz w:val="24"/>
                                </w:rPr>
                              </w:pPr>
                              <w:r>
                                <w:rPr>
                                  <w:rFonts w:ascii="Comic Sans MS" w:hAnsi="Comic Sans MS"/>
                                  <w:sz w:val="24"/>
                                </w:rPr>
                                <w:t xml:space="preserve">              </w:t>
                              </w:r>
                              <w:r w:rsidR="00131380" w:rsidRPr="00A749B8">
                                <w:rPr>
                                  <w:rFonts w:ascii="Comic Sans MS" w:hAnsi="Comic Sans MS"/>
                                  <w:sz w:val="24"/>
                                </w:rPr>
                                <w:t>2.) Sağ yolda gitmenin şartı neymiş?</w:t>
                              </w:r>
                              <w:r>
                                <w:rPr>
                                  <w:rFonts w:ascii="Comic Sans MS" w:hAnsi="Comic Sans MS"/>
                                  <w:sz w:val="24"/>
                                </w:rPr>
                                <w:t xml:space="preserve">                                                                             </w:t>
                              </w:r>
                              <w:proofErr w:type="gramStart"/>
                              <w:r>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proofErr w:type="gramEnd"/>
                              <w:r>
                                <w:rPr>
                                  <w:rFonts w:ascii="Comic Sans MS" w:hAnsi="Comic Sans MS"/>
                                  <w:sz w:val="24"/>
                                </w:rPr>
                                <w:t xml:space="preserve"> </w:t>
                              </w:r>
                              <w:proofErr w:type="gramStart"/>
                              <w:r>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r>
                                <w:rPr>
                                  <w:rFonts w:ascii="Comic Sans MS" w:hAnsi="Comic Sans MS"/>
                                  <w:sz w:val="24"/>
                                </w:rPr>
                                <w:t>…………………………………………………………………</w:t>
                              </w:r>
                              <w:proofErr w:type="gramEnd"/>
                            </w:p>
                            <w:p w:rsidR="00131380" w:rsidRPr="00A749B8" w:rsidRDefault="00A749B8" w:rsidP="00A749B8">
                              <w:pPr>
                                <w:ind w:left="993" w:hanging="993"/>
                                <w:rPr>
                                  <w:rFonts w:ascii="Comic Sans MS" w:hAnsi="Comic Sans MS"/>
                                  <w:sz w:val="24"/>
                                </w:rPr>
                              </w:pPr>
                              <w:r>
                                <w:rPr>
                                  <w:rFonts w:ascii="Comic Sans MS" w:hAnsi="Comic Sans MS"/>
                                  <w:sz w:val="24"/>
                                </w:rPr>
                                <w:t xml:space="preserve">              </w:t>
                              </w:r>
                              <w:r w:rsidR="00131380" w:rsidRPr="00A749B8">
                                <w:rPr>
                                  <w:rFonts w:ascii="Comic Sans MS" w:hAnsi="Comic Sans MS"/>
                                  <w:sz w:val="24"/>
                                </w:rPr>
                                <w:t>3.) Sol yolda giden askerin sonu ne olmuş?</w:t>
                              </w:r>
                              <w:r>
                                <w:rPr>
                                  <w:rFonts w:ascii="Comic Sans MS" w:hAnsi="Comic Sans MS"/>
                                  <w:sz w:val="24"/>
                                </w:rPr>
                                <w:t xml:space="preserve"> </w:t>
                              </w:r>
                              <w:proofErr w:type="gramStart"/>
                              <w:r w:rsidR="00131380" w:rsidRPr="00A749B8">
                                <w:rPr>
                                  <w:rFonts w:ascii="Comic Sans MS" w:hAnsi="Comic Sans MS"/>
                                  <w:sz w:val="24"/>
                                </w:rPr>
                                <w:t>…………………………………………………………………………………………………………………………………………………………………………………………………………………………………………………………………</w:t>
                              </w:r>
                              <w:r w:rsidR="00D208A8" w:rsidRPr="00A749B8">
                                <w:rPr>
                                  <w:rFonts w:ascii="Comic Sans MS" w:hAnsi="Comic Sans MS"/>
                                  <w:sz w:val="24"/>
                                </w:rPr>
                                <w:t>……</w:t>
                              </w:r>
                              <w:r w:rsidR="00131380" w:rsidRPr="00A749B8">
                                <w:rPr>
                                  <w:rFonts w:ascii="Comic Sans MS" w:hAnsi="Comic Sans MS"/>
                                  <w:sz w:val="24"/>
                                </w:rPr>
                                <w:t>………………………………………………………</w:t>
                              </w:r>
                              <w:proofErr w:type="gramEnd"/>
                            </w:p>
                            <w:p w:rsidR="00A749B8" w:rsidRDefault="00A749B8" w:rsidP="00A749B8">
                              <w:pPr>
                                <w:pStyle w:val="ListeParagraf"/>
                                <w:ind w:left="993"/>
                                <w:rPr>
                                  <w:rFonts w:ascii="Comic Sans MS" w:hAnsi="Comic Sans MS"/>
                                  <w:sz w:val="24"/>
                                </w:rPr>
                              </w:pPr>
                              <w:r>
                                <w:rPr>
                                  <w:rFonts w:ascii="Comic Sans MS" w:hAnsi="Comic Sans MS"/>
                                  <w:sz w:val="24"/>
                                </w:rPr>
                                <w:t>4.) Sağ yoldaki asker nasıl gitmiş? Neden ödüllendirilmiş?</w:t>
                              </w:r>
                            </w:p>
                            <w:p w:rsidR="00D208A8" w:rsidRDefault="00A749B8" w:rsidP="00A749B8">
                              <w:pPr>
                                <w:pStyle w:val="ListeParagraf"/>
                                <w:ind w:left="993"/>
                                <w:rPr>
                                  <w:rFonts w:ascii="Comic Sans MS" w:hAnsi="Comic Sans MS"/>
                                  <w:sz w:val="24"/>
                                </w:rPr>
                              </w:pPr>
                              <w:proofErr w:type="gramStart"/>
                              <w:r w:rsidRPr="00D208A8">
                                <w:rPr>
                                  <w:rFonts w:ascii="Comic Sans MS" w:hAnsi="Comic Sans MS"/>
                                  <w:sz w:val="24"/>
                                </w:rPr>
                                <w:t>…………………………………………………………………………………………………………………………………………………………………………………</w:t>
                              </w:r>
                              <w:r>
                                <w:rPr>
                                  <w:rFonts w:ascii="Comic Sans MS" w:hAnsi="Comic Sans MS"/>
                                  <w:sz w:val="24"/>
                                </w:rPr>
                                <w:t>..</w:t>
                              </w:r>
                              <w:r w:rsidRPr="00D208A8">
                                <w:rPr>
                                  <w:rFonts w:ascii="Comic Sans MS" w:hAnsi="Comic Sans MS"/>
                                  <w:sz w:val="24"/>
                                </w:rPr>
                                <w:t>…………………………………………………………………………………………………………………………………………</w:t>
                              </w:r>
                              <w:proofErr w:type="gramEnd"/>
                            </w:p>
                            <w:p w:rsidR="00A749B8" w:rsidRPr="00A749B8" w:rsidRDefault="00A749B8" w:rsidP="00A749B8">
                              <w:pPr>
                                <w:pStyle w:val="ListeParagraf"/>
                                <w:ind w:left="993"/>
                                <w:rPr>
                                  <w:rFonts w:ascii="Comic Sans MS" w:hAnsi="Comic Sans MS"/>
                                  <w:sz w:val="24"/>
                                </w:rPr>
                              </w:pPr>
                              <w:r>
                                <w:rPr>
                                  <w:rFonts w:ascii="Comic Sans MS" w:hAnsi="Comic Sans MS"/>
                                  <w:sz w:val="24"/>
                                </w:rPr>
                                <w:t>5.)</w:t>
                              </w:r>
                              <w:r w:rsidRPr="00A749B8">
                                <w:rPr>
                                  <w:rFonts w:ascii="Comic Sans MS" w:hAnsi="Comic Sans MS"/>
                                  <w:sz w:val="24"/>
                                </w:rPr>
                                <w:t xml:space="preserve"> </w:t>
                              </w:r>
                              <w:r>
                                <w:rPr>
                                  <w:rFonts w:ascii="Comic Sans MS" w:hAnsi="Comic Sans MS"/>
                                  <w:sz w:val="24"/>
                                </w:rPr>
                                <w:t xml:space="preserve">Siz olsaydınız hangi yolu seçerdiniz? Neden? </w:t>
                              </w:r>
                              <w:proofErr w:type="gramStart"/>
                              <w:r w:rsidRPr="00A749B8">
                                <w:rPr>
                                  <w:rFonts w:ascii="Comic Sans MS" w:hAnsi="Comic Sans MS"/>
                                  <w:sz w:val="24"/>
                                </w:rPr>
                                <w:t>…………………………………………………………………………………………………………………………………………………………………………………..…………………………………………………………………………………………………………………………………………</w:t>
                              </w:r>
                              <w:proofErr w:type="gramEnd"/>
                            </w:p>
                            <w:p w:rsidR="00131380" w:rsidRDefault="00131380" w:rsidP="00A749B8">
                              <w:pPr>
                                <w:rPr>
                                  <w:rFonts w:ascii="Comic Sans MS" w:hAnsi="Comic Sans MS"/>
                                  <w:sz w:val="24"/>
                                </w:rPr>
                              </w:pPr>
                            </w:p>
                            <w:p w:rsidR="009828DF" w:rsidRDefault="009828DF" w:rsidP="00131380">
                              <w:pPr>
                                <w:ind w:left="993"/>
                                <w:rPr>
                                  <w:rFonts w:ascii="Comic Sans MS" w:hAnsi="Comic Sans MS"/>
                                  <w:sz w:val="24"/>
                                </w:rPr>
                              </w:pPr>
                            </w:p>
                            <w:p w:rsidR="009828DF" w:rsidRPr="00131380" w:rsidRDefault="009828DF" w:rsidP="00131380">
                              <w:pPr>
                                <w:ind w:left="993"/>
                                <w:rPr>
                                  <w:rFonts w:ascii="Comic Sans MS" w:hAnsi="Comic Sans MS"/>
                                  <w:sz w:val="24"/>
                                </w:rPr>
                              </w:pPr>
                            </w:p>
                            <w:p w:rsidR="00131380" w:rsidRPr="00452568" w:rsidRDefault="00131380" w:rsidP="00715E38">
                              <w:pPr>
                                <w:pStyle w:val="ListeParagraf"/>
                                <w:ind w:left="993"/>
                                <w:rPr>
                                  <w:rFonts w:ascii="Comic Sans MS" w:hAnsi="Comic Sans MS"/>
                                  <w:sz w:val="24"/>
                                </w:rPr>
                              </w:pPr>
                            </w:p>
                          </w:txbxContent>
                        </wps:txbx>
                        <wps:bodyPr rot="0" vert="horz" wrap="square" lIns="91440" tIns="45720" rIns="91440" bIns="45720" anchor="t" anchorCtr="0" upright="1">
                          <a:noAutofit/>
                        </wps:bodyPr>
                      </wps:wsp>
                      <wps:wsp>
                        <wps:cNvPr id="4" name="AutoShape 4"/>
                        <wps:cNvSpPr>
                          <a:spLocks noChangeArrowheads="1"/>
                        </wps:cNvSpPr>
                        <wps:spPr bwMode="auto">
                          <a:xfrm>
                            <a:off x="585" y="3296"/>
                            <a:ext cx="720" cy="10260"/>
                          </a:xfrm>
                          <a:prstGeom prst="roundRect">
                            <a:avLst>
                              <a:gd name="adj" fmla="val 50000"/>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5" name="AutoShape 5"/>
                        <wps:cNvSpPr>
                          <a:spLocks noChangeArrowheads="1"/>
                        </wps:cNvSpPr>
                        <wps:spPr bwMode="auto">
                          <a:xfrm>
                            <a:off x="645" y="6053"/>
                            <a:ext cx="600" cy="628"/>
                          </a:xfrm>
                          <a:prstGeom prst="donut">
                            <a:avLst>
                              <a:gd name="adj" fmla="val 15342"/>
                            </a:avLst>
                          </a:prstGeom>
                          <a:solidFill>
                            <a:srgbClr val="FFFFFF"/>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AutoShape 6"/>
                        <wps:cNvSpPr>
                          <a:spLocks noChangeArrowheads="1"/>
                        </wps:cNvSpPr>
                        <wps:spPr bwMode="auto">
                          <a:xfrm>
                            <a:off x="828" y="3505"/>
                            <a:ext cx="240" cy="2932"/>
                          </a:xfrm>
                          <a:prstGeom prst="roundRect">
                            <a:avLst>
                              <a:gd name="adj" fmla="val 50000"/>
                            </a:avLst>
                          </a:prstGeom>
                          <a:solidFill>
                            <a:srgbClr val="FFFFFF"/>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AutoShape 7"/>
                        <wps:cNvSpPr>
                          <a:spLocks noChangeArrowheads="1"/>
                        </wps:cNvSpPr>
                        <wps:spPr bwMode="auto">
                          <a:xfrm rot="10800000">
                            <a:off x="644" y="10113"/>
                            <a:ext cx="600" cy="628"/>
                          </a:xfrm>
                          <a:prstGeom prst="donut">
                            <a:avLst>
                              <a:gd name="adj" fmla="val 15342"/>
                            </a:avLst>
                          </a:prstGeom>
                          <a:solidFill>
                            <a:srgbClr val="FFFFFF"/>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AutoShape 8"/>
                        <wps:cNvSpPr>
                          <a:spLocks noChangeArrowheads="1"/>
                        </wps:cNvSpPr>
                        <wps:spPr bwMode="auto">
                          <a:xfrm rot="10800000">
                            <a:off x="824" y="10357"/>
                            <a:ext cx="240" cy="2931"/>
                          </a:xfrm>
                          <a:prstGeom prst="roundRect">
                            <a:avLst>
                              <a:gd name="adj" fmla="val 50000"/>
                            </a:avLst>
                          </a:prstGeom>
                          <a:solidFill>
                            <a:srgbClr val="FFFFFF"/>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Line 9"/>
                        <wps:cNvCnPr/>
                        <wps:spPr bwMode="auto">
                          <a:xfrm flipV="1">
                            <a:off x="1489" y="428"/>
                            <a:ext cx="0" cy="16008"/>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 2" o:spid="_x0000_s1027" style="position:absolute;margin-left:-49.4pt;margin-top:-60.4pt;width:558pt;height:822pt;z-index:-251658240" coordorigin="407,416" coordsize="11160,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">
                <v:roundrect id="AutoShape 3" o:spid="_x0000_s1028" style="position:absolute;left:407;top:416;width:11160;height:16020;visibility:visible;mso-wrap-style:square;v-text-anchor:top" arcsize="90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M1VMEA&#10;AADaAAAADwAAAGRycy9kb3ducmV2LnhtbESPS4sCMRCE7wv+h9AL3tbMOjDKrFFkQfAmPi7e2kk7&#10;j510xiSr4783guCxqKqvqNmiN624kvO1ZQXfowQEcWF1zaWCw371NQXhA7LG1jIpuJOHxXzwMcNc&#10;2xtv6boLpYgQ9jkqqELocil9UZFBP7IdcfTO1hkMUbpSaoe3CDetHCdJJg3WHBcq7Oi3ouJv928U&#10;JOMTus3luGqaiT7rZZYWTZYqNfzslz8gAvXhHX6111pBCs8r8Qb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TNVTBAAAA2gAAAA8AAAAAAAAAAAAAAAAAmAIAAGRycy9kb3du&#10;cmV2LnhtbFBLBQYAAAAABAAEAPUAAACGAwAAAAA=&#10;" strokeweight="1.25pt">
                  <v:textbox>
                    <w:txbxContent>
                      <w:p w:rsidR="0066318B" w:rsidRDefault="0066318B" w:rsidP="0066318B">
                        <w:pPr>
                          <w:jc w:val="center"/>
                        </w:pPr>
                      </w:p>
                      <w:p w:rsidR="0066318B" w:rsidRDefault="0066318B" w:rsidP="0066318B">
                        <w:pPr>
                          <w:jc w:val="center"/>
                        </w:pPr>
                      </w:p>
                      <w:p w:rsidR="0066318B" w:rsidRDefault="00452568" w:rsidP="00452568">
                        <w:pPr>
                          <w:ind w:left="993"/>
                          <w:rPr>
                            <w:rFonts w:ascii="Comic Sans MS" w:hAnsi="Comic Sans MS"/>
                            <w:sz w:val="24"/>
                          </w:rPr>
                        </w:pPr>
                        <w:r>
                          <w:t xml:space="preserve">         </w:t>
                        </w:r>
                        <w:r w:rsidRPr="00452568">
                          <w:rPr>
                            <w:rFonts w:ascii="Comic Sans MS" w:hAnsi="Comic Sans MS"/>
                            <w:sz w:val="24"/>
                          </w:rPr>
                          <w:t xml:space="preserve">Vaktiyle iki asker </w:t>
                        </w:r>
                        <w:r>
                          <w:rPr>
                            <w:rFonts w:ascii="Comic Sans MS" w:hAnsi="Comic Sans MS"/>
                            <w:sz w:val="24"/>
                          </w:rPr>
                          <w:t>uzak bir şehre gitmek için emir aldılar</w:t>
                        </w:r>
                        <w:r w:rsidRPr="00452568">
                          <w:rPr>
                            <w:rFonts w:ascii="Comic Sans MS" w:hAnsi="Comic Sans MS"/>
                            <w:sz w:val="24"/>
                          </w:rPr>
                          <w:t>.</w:t>
                        </w:r>
                        <w:r>
                          <w:rPr>
                            <w:rFonts w:ascii="Comic Sans MS" w:hAnsi="Comic Sans MS"/>
                            <w:sz w:val="24"/>
                          </w:rPr>
                          <w:t xml:space="preserve"> Bir müddet yürüdükten sonra yol birden </w:t>
                        </w:r>
                        <w:proofErr w:type="spellStart"/>
                        <w:r>
                          <w:rPr>
                            <w:rFonts w:ascii="Comic Sans MS" w:hAnsi="Comic Sans MS"/>
                            <w:sz w:val="24"/>
                          </w:rPr>
                          <w:t>ikileşti</w:t>
                        </w:r>
                        <w:proofErr w:type="spellEnd"/>
                        <w:r>
                          <w:rPr>
                            <w:rFonts w:ascii="Comic Sans MS" w:hAnsi="Comic Sans MS"/>
                            <w:sz w:val="24"/>
                          </w:rPr>
                          <w:t xml:space="preserve">. Yolun tam ağzında yaşlı bir adam duruyordu. Yaşlı adam, bu iki askere şöyle </w:t>
                        </w:r>
                        <w:proofErr w:type="gramStart"/>
                        <w:r>
                          <w:rPr>
                            <w:rFonts w:ascii="Comic Sans MS" w:hAnsi="Comic Sans MS"/>
                            <w:sz w:val="24"/>
                          </w:rPr>
                          <w:t>seslendi :</w:t>
                        </w:r>
                        <w:proofErr w:type="gramEnd"/>
                      </w:p>
                      <w:p w:rsidR="00452568" w:rsidRDefault="00452568" w:rsidP="00452568">
                        <w:pPr>
                          <w:pStyle w:val="ListeParagraf"/>
                          <w:numPr>
                            <w:ilvl w:val="0"/>
                            <w:numId w:val="1"/>
                          </w:numPr>
                          <w:ind w:left="993" w:firstLine="0"/>
                          <w:rPr>
                            <w:rFonts w:ascii="Comic Sans MS" w:hAnsi="Comic Sans MS"/>
                            <w:sz w:val="24"/>
                          </w:rPr>
                        </w:pPr>
                        <w:r>
                          <w:rPr>
                            <w:rFonts w:ascii="Comic Sans MS" w:hAnsi="Comic Sans MS"/>
                            <w:sz w:val="24"/>
                          </w:rPr>
                          <w:t xml:space="preserve">Şu sağ yol, hiçbir zararı olmamakla birlikte o yolda gidenlerin onda dokuzu rahat eder. </w:t>
                        </w:r>
                        <w:r w:rsidR="00715E38">
                          <w:rPr>
                            <w:rFonts w:ascii="Comic Sans MS" w:hAnsi="Comic Sans MS"/>
                            <w:sz w:val="24"/>
                          </w:rPr>
                          <w:t>Soldaki yol ise, yararı olmamakla birlikte o yolda gidenlerin onda dokuzu zarar görür. Her iki yol, kısa ve uzunlukta eşittir. Yalnız bir fark var ki düzensiz, intizamsız sol yolun yolcusu silahsız, çantasız gider. Görünüşte bir kolaylık, yalancı bir rahatlık görür. Sağ yolda giden ise içinde gıda olan 4 kiloluk bir çantayı ve karşına çıkabilecek düşmanlardan korunmak için bir silahı sırtında taşımaya mecburdur.</w:t>
                        </w:r>
                      </w:p>
                      <w:p w:rsidR="00715E38" w:rsidRDefault="00715E38" w:rsidP="00715E38">
                        <w:pPr>
                          <w:pStyle w:val="ListeParagraf"/>
                          <w:ind w:left="993"/>
                          <w:rPr>
                            <w:rFonts w:ascii="Comic Sans MS" w:hAnsi="Comic Sans MS"/>
                            <w:sz w:val="24"/>
                          </w:rPr>
                        </w:pPr>
                        <w:r>
                          <w:rPr>
                            <w:rFonts w:ascii="Comic Sans MS" w:hAnsi="Comic Sans MS"/>
                            <w:sz w:val="24"/>
                          </w:rPr>
                          <w:t xml:space="preserve">      O iki asker, yaşlı adamın sözünü dinledikten sonra, akıllı olan asker sağ yola gider. Sırtına gıda ile dolu çantayı; eline de silahını alır. Zahiri bir yükün altına girer fakat yanında erzakı ve silahı olduğu için korkmadan gider. Diğer asker ise, askerliği bırakır. Yük altına girmek istemediği için çanta ve silahını bırakır, zahiri bir rahatlık içinde yola koyulur. Ama silahı olmadığı için önüne çıkan her tehlikede çok korkar. Çantası olmadığı için de aç susuz kalır. Herkesten yiyecek dilenir, dilenci olur. Gideceği şehre vardığında askerlikten çıktığı için ceza görür, cezalandırılır. Sağ yoldaki bahtiyar asker, çantasını ve silahını bırakmadığı için kimseden korkmayarak, hiç kimseye el açmayarak kalp rahatlığı ile gideceği şehre varır. Orada görevini başarılı bir şekilde yaptığı için </w:t>
                        </w:r>
                        <w:r w:rsidR="00ED003F">
                          <w:rPr>
                            <w:rFonts w:ascii="Comic Sans MS" w:hAnsi="Comic Sans MS"/>
                            <w:sz w:val="24"/>
                          </w:rPr>
                          <w:t>ödüllendirilir.</w:t>
                        </w:r>
                      </w:p>
                      <w:p w:rsidR="00131380" w:rsidRPr="00131380" w:rsidRDefault="00131380" w:rsidP="00715E38">
                        <w:pPr>
                          <w:pStyle w:val="ListeParagraf"/>
                          <w:ind w:left="993"/>
                          <w:rPr>
                            <w:rFonts w:ascii="Comic Sans MS" w:hAnsi="Comic Sans MS"/>
                            <w:color w:val="FF0000"/>
                            <w:sz w:val="24"/>
                          </w:rPr>
                        </w:pPr>
                        <w:r w:rsidRPr="00131380">
                          <w:rPr>
                            <w:rFonts w:ascii="Comic Sans MS" w:hAnsi="Comic Sans MS"/>
                            <w:color w:val="FF0000"/>
                            <w:sz w:val="24"/>
                          </w:rPr>
                          <w:t xml:space="preserve">Metinle İlgili </w:t>
                        </w:r>
                        <w:proofErr w:type="gramStart"/>
                        <w:r w:rsidRPr="00131380">
                          <w:rPr>
                            <w:rFonts w:ascii="Comic Sans MS" w:hAnsi="Comic Sans MS"/>
                            <w:color w:val="FF0000"/>
                            <w:sz w:val="24"/>
                          </w:rPr>
                          <w:t>Sorular :</w:t>
                        </w:r>
                        <w:proofErr w:type="gramEnd"/>
                      </w:p>
                      <w:p w:rsidR="00131380" w:rsidRPr="00A749B8" w:rsidRDefault="00A749B8" w:rsidP="00A749B8">
                        <w:pPr>
                          <w:rPr>
                            <w:rFonts w:ascii="Comic Sans MS" w:hAnsi="Comic Sans MS"/>
                            <w:sz w:val="24"/>
                          </w:rPr>
                        </w:pPr>
                        <w:r>
                          <w:rPr>
                            <w:rFonts w:ascii="Comic Sans MS" w:hAnsi="Comic Sans MS"/>
                            <w:sz w:val="24"/>
                          </w:rPr>
                          <w:t xml:space="preserve">              </w:t>
                        </w:r>
                        <w:r w:rsidR="00131380" w:rsidRPr="00A749B8">
                          <w:rPr>
                            <w:rFonts w:ascii="Comic Sans MS" w:hAnsi="Comic Sans MS"/>
                            <w:sz w:val="24"/>
                          </w:rPr>
                          <w:t>1.) İki asker neden yola çıkmışlar?</w:t>
                        </w:r>
                        <w:r>
                          <w:rPr>
                            <w:rFonts w:ascii="Comic Sans MS" w:hAnsi="Comic Sans MS"/>
                            <w:sz w:val="24"/>
                          </w:rPr>
                          <w:t xml:space="preserve">                                                                                       </w:t>
                        </w:r>
                        <w:r w:rsidR="00131380" w:rsidRPr="00A749B8">
                          <w:rPr>
                            <w:rFonts w:ascii="Comic Sans MS" w:hAnsi="Comic Sans MS"/>
                            <w:sz w:val="24"/>
                          </w:rPr>
                          <w:t>…</w:t>
                        </w:r>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sidR="00D208A8" w:rsidRPr="00A749B8">
                          <w:rPr>
                            <w:rFonts w:ascii="Comic Sans MS" w:hAnsi="Comic Sans MS"/>
                            <w:sz w:val="24"/>
                          </w:rPr>
                          <w:t>……………</w:t>
                        </w:r>
                        <w:r>
                          <w:rPr>
                            <w:rFonts w:ascii="Comic Sans MS" w:hAnsi="Comic Sans MS"/>
                            <w:sz w:val="24"/>
                          </w:rPr>
                          <w:t>…………….</w:t>
                        </w:r>
                        <w:r w:rsidR="00D208A8" w:rsidRPr="00A749B8">
                          <w:rPr>
                            <w:rFonts w:ascii="Comic Sans MS" w:hAnsi="Comic Sans MS"/>
                            <w:sz w:val="24"/>
                          </w:rPr>
                          <w:t>………..</w:t>
                        </w:r>
                        <w:r w:rsidR="00131380" w:rsidRPr="00A749B8">
                          <w:rPr>
                            <w:rFonts w:ascii="Comic Sans MS" w:hAnsi="Comic Sans MS"/>
                            <w:sz w:val="24"/>
                          </w:rPr>
                          <w:t>………………………………</w:t>
                        </w:r>
                        <w:proofErr w:type="gramEnd"/>
                      </w:p>
                      <w:p w:rsidR="00131380" w:rsidRPr="00A749B8" w:rsidRDefault="00A749B8" w:rsidP="00A749B8">
                        <w:pPr>
                          <w:rPr>
                            <w:rFonts w:ascii="Comic Sans MS" w:hAnsi="Comic Sans MS"/>
                            <w:sz w:val="24"/>
                          </w:rPr>
                        </w:pPr>
                        <w:r>
                          <w:rPr>
                            <w:rFonts w:ascii="Comic Sans MS" w:hAnsi="Comic Sans MS"/>
                            <w:sz w:val="24"/>
                          </w:rPr>
                          <w:t xml:space="preserve">              </w:t>
                        </w:r>
                        <w:r w:rsidR="00131380" w:rsidRPr="00A749B8">
                          <w:rPr>
                            <w:rFonts w:ascii="Comic Sans MS" w:hAnsi="Comic Sans MS"/>
                            <w:sz w:val="24"/>
                          </w:rPr>
                          <w:t>2.) Sağ yolda gitmenin şartı neymiş?</w:t>
                        </w:r>
                        <w:r>
                          <w:rPr>
                            <w:rFonts w:ascii="Comic Sans MS" w:hAnsi="Comic Sans MS"/>
                            <w:sz w:val="24"/>
                          </w:rPr>
                          <w:t xml:space="preserve">                                                                             </w:t>
                        </w:r>
                        <w:proofErr w:type="gramStart"/>
                        <w:r>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proofErr w:type="gramEnd"/>
                        <w:r>
                          <w:rPr>
                            <w:rFonts w:ascii="Comic Sans MS" w:hAnsi="Comic Sans MS"/>
                            <w:sz w:val="24"/>
                          </w:rPr>
                          <w:t xml:space="preserve"> </w:t>
                        </w:r>
                        <w:proofErr w:type="gramStart"/>
                        <w:r>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r>
                          <w:rPr>
                            <w:rFonts w:ascii="Comic Sans MS" w:hAnsi="Comic Sans MS"/>
                            <w:sz w:val="24"/>
                          </w:rPr>
                          <w:t>…………………………………………………………………</w:t>
                        </w:r>
                        <w:proofErr w:type="gramEnd"/>
                      </w:p>
                      <w:p w:rsidR="00131380" w:rsidRPr="00A749B8" w:rsidRDefault="00A749B8" w:rsidP="00A749B8">
                        <w:pPr>
                          <w:ind w:left="993" w:hanging="993"/>
                          <w:rPr>
                            <w:rFonts w:ascii="Comic Sans MS" w:hAnsi="Comic Sans MS"/>
                            <w:sz w:val="24"/>
                          </w:rPr>
                        </w:pPr>
                        <w:r>
                          <w:rPr>
                            <w:rFonts w:ascii="Comic Sans MS" w:hAnsi="Comic Sans MS"/>
                            <w:sz w:val="24"/>
                          </w:rPr>
                          <w:t xml:space="preserve">              </w:t>
                        </w:r>
                        <w:r w:rsidR="00131380" w:rsidRPr="00A749B8">
                          <w:rPr>
                            <w:rFonts w:ascii="Comic Sans MS" w:hAnsi="Comic Sans MS"/>
                            <w:sz w:val="24"/>
                          </w:rPr>
                          <w:t>3.) Sol yolda giden askerin sonu ne olmuş?</w:t>
                        </w:r>
                        <w:r>
                          <w:rPr>
                            <w:rFonts w:ascii="Comic Sans MS" w:hAnsi="Comic Sans MS"/>
                            <w:sz w:val="24"/>
                          </w:rPr>
                          <w:t xml:space="preserve"> </w:t>
                        </w:r>
                        <w:proofErr w:type="gramStart"/>
                        <w:r w:rsidR="00131380" w:rsidRPr="00A749B8">
                          <w:rPr>
                            <w:rFonts w:ascii="Comic Sans MS" w:hAnsi="Comic Sans MS"/>
                            <w:sz w:val="24"/>
                          </w:rPr>
                          <w:t>…………………………………………………………………………………………………………………………………………………………………………………………………………………………………………………………………</w:t>
                        </w:r>
                        <w:r w:rsidR="00D208A8" w:rsidRPr="00A749B8">
                          <w:rPr>
                            <w:rFonts w:ascii="Comic Sans MS" w:hAnsi="Comic Sans MS"/>
                            <w:sz w:val="24"/>
                          </w:rPr>
                          <w:t>……</w:t>
                        </w:r>
                        <w:r w:rsidR="00131380" w:rsidRPr="00A749B8">
                          <w:rPr>
                            <w:rFonts w:ascii="Comic Sans MS" w:hAnsi="Comic Sans MS"/>
                            <w:sz w:val="24"/>
                          </w:rPr>
                          <w:t>………………………………………………………</w:t>
                        </w:r>
                        <w:proofErr w:type="gramEnd"/>
                      </w:p>
                      <w:p w:rsidR="00A749B8" w:rsidRDefault="00A749B8" w:rsidP="00A749B8">
                        <w:pPr>
                          <w:pStyle w:val="ListeParagraf"/>
                          <w:ind w:left="993"/>
                          <w:rPr>
                            <w:rFonts w:ascii="Comic Sans MS" w:hAnsi="Comic Sans MS"/>
                            <w:sz w:val="24"/>
                          </w:rPr>
                        </w:pPr>
                        <w:r>
                          <w:rPr>
                            <w:rFonts w:ascii="Comic Sans MS" w:hAnsi="Comic Sans MS"/>
                            <w:sz w:val="24"/>
                          </w:rPr>
                          <w:t>4.) Sağ yoldaki asker nasıl gitmiş? Neden ödüllendirilmiş?</w:t>
                        </w:r>
                      </w:p>
                      <w:p w:rsidR="00D208A8" w:rsidRDefault="00A749B8" w:rsidP="00A749B8">
                        <w:pPr>
                          <w:pStyle w:val="ListeParagraf"/>
                          <w:ind w:left="993"/>
                          <w:rPr>
                            <w:rFonts w:ascii="Comic Sans MS" w:hAnsi="Comic Sans MS"/>
                            <w:sz w:val="24"/>
                          </w:rPr>
                        </w:pPr>
                        <w:proofErr w:type="gramStart"/>
                        <w:r w:rsidRPr="00D208A8">
                          <w:rPr>
                            <w:rFonts w:ascii="Comic Sans MS" w:hAnsi="Comic Sans MS"/>
                            <w:sz w:val="24"/>
                          </w:rPr>
                          <w:t>…………………………………………………………………………………………………………………………………………………………………………………</w:t>
                        </w:r>
                        <w:r>
                          <w:rPr>
                            <w:rFonts w:ascii="Comic Sans MS" w:hAnsi="Comic Sans MS"/>
                            <w:sz w:val="24"/>
                          </w:rPr>
                          <w:t>..</w:t>
                        </w:r>
                        <w:r w:rsidRPr="00D208A8">
                          <w:rPr>
                            <w:rFonts w:ascii="Comic Sans MS" w:hAnsi="Comic Sans MS"/>
                            <w:sz w:val="24"/>
                          </w:rPr>
                          <w:t>…………………………………………………………………………………………………………………………………………</w:t>
                        </w:r>
                        <w:proofErr w:type="gramEnd"/>
                      </w:p>
                      <w:p w:rsidR="00A749B8" w:rsidRPr="00A749B8" w:rsidRDefault="00A749B8" w:rsidP="00A749B8">
                        <w:pPr>
                          <w:pStyle w:val="ListeParagraf"/>
                          <w:ind w:left="993"/>
                          <w:rPr>
                            <w:rFonts w:ascii="Comic Sans MS" w:hAnsi="Comic Sans MS"/>
                            <w:sz w:val="24"/>
                          </w:rPr>
                        </w:pPr>
                        <w:r>
                          <w:rPr>
                            <w:rFonts w:ascii="Comic Sans MS" w:hAnsi="Comic Sans MS"/>
                            <w:sz w:val="24"/>
                          </w:rPr>
                          <w:t>5.)</w:t>
                        </w:r>
                        <w:r w:rsidRPr="00A749B8">
                          <w:rPr>
                            <w:rFonts w:ascii="Comic Sans MS" w:hAnsi="Comic Sans MS"/>
                            <w:sz w:val="24"/>
                          </w:rPr>
                          <w:t xml:space="preserve"> </w:t>
                        </w:r>
                        <w:r>
                          <w:rPr>
                            <w:rFonts w:ascii="Comic Sans MS" w:hAnsi="Comic Sans MS"/>
                            <w:sz w:val="24"/>
                          </w:rPr>
                          <w:t xml:space="preserve">Siz olsaydınız hangi yolu seçerdiniz? Neden? </w:t>
                        </w:r>
                        <w:proofErr w:type="gramStart"/>
                        <w:r w:rsidRPr="00A749B8">
                          <w:rPr>
                            <w:rFonts w:ascii="Comic Sans MS" w:hAnsi="Comic Sans MS"/>
                            <w:sz w:val="24"/>
                          </w:rPr>
                          <w:t>…………………………………………………………………………………………………………………………………………………………………………………..…………………………………………………………………………………………………………………………………………</w:t>
                        </w:r>
                        <w:proofErr w:type="gramEnd"/>
                      </w:p>
                      <w:p w:rsidR="00131380" w:rsidRDefault="00131380" w:rsidP="00A749B8">
                        <w:pPr>
                          <w:rPr>
                            <w:rFonts w:ascii="Comic Sans MS" w:hAnsi="Comic Sans MS"/>
                            <w:sz w:val="24"/>
                          </w:rPr>
                        </w:pPr>
                      </w:p>
                      <w:p w:rsidR="009828DF" w:rsidRDefault="009828DF" w:rsidP="00131380">
                        <w:pPr>
                          <w:ind w:left="993"/>
                          <w:rPr>
                            <w:rFonts w:ascii="Comic Sans MS" w:hAnsi="Comic Sans MS"/>
                            <w:sz w:val="24"/>
                          </w:rPr>
                        </w:pPr>
                      </w:p>
                      <w:p w:rsidR="009828DF" w:rsidRPr="00131380" w:rsidRDefault="009828DF" w:rsidP="00131380">
                        <w:pPr>
                          <w:ind w:left="993"/>
                          <w:rPr>
                            <w:rFonts w:ascii="Comic Sans MS" w:hAnsi="Comic Sans MS"/>
                            <w:sz w:val="24"/>
                          </w:rPr>
                        </w:pPr>
                      </w:p>
                      <w:p w:rsidR="00131380" w:rsidRPr="00452568" w:rsidRDefault="00131380" w:rsidP="00715E38">
                        <w:pPr>
                          <w:pStyle w:val="ListeParagraf"/>
                          <w:ind w:left="993"/>
                          <w:rPr>
                            <w:rFonts w:ascii="Comic Sans MS" w:hAnsi="Comic Sans MS"/>
                            <w:sz w:val="24"/>
                          </w:rPr>
                        </w:pPr>
                      </w:p>
                    </w:txbxContent>
                  </v:textbox>
                </v:roundrect>
                <v:roundrect id="AutoShape 4" o:spid="_x0000_s1029" style="position:absolute;left:585;top:3296;width:720;height:1026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6spcMA&#10;AADaAAAADwAAAGRycy9kb3ducmV2LnhtbESPX2vCQBDE3wt+h2OFvtWNf9ASPUVaLJUiWFvwdc2t&#10;STC3F3LXGL99Tyj0cZiZ3zCLVWcr1XLjSycahoMEFEvmTCm5hu+vzdMzKB9IDFVOWMONPayWvYcF&#10;pcZd5ZPbQ8hVhIhPSUMRQp0i+qxgS37gapbonV1jKUTZ5Ggauka4rXCUJFO0VEpcKKjml4Kzy+HH&#10;ajhJi8izt9ft8cNjfR6F8W2/0/qx363noAJ34T/81343GiZwvxJvA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6spcMAAADaAAAADwAAAAAAAAAAAAAAAACYAgAAZHJzL2Rv&#10;d25yZXYueG1sUEsFBgAAAAAEAAQA9QAAAIgDAAAAAA==&#10;" strokeweight="1.25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5" o:spid="_x0000_s1030" type="#_x0000_t23" style="position:absolute;left:645;top:6053;width:600;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VdL8A&#10;AADaAAAADwAAAGRycy9kb3ducmV2LnhtbERP3WrCMBS+F/YO4Qy803SiIp1RZDImelGne4BDc5aU&#10;NSddE7W+vREELz++//myc7U4UxsqzwrehhkI4tLrio2Cn+PnYAYiRGSNtWdScKUAy8VLb4659hf+&#10;pvMhGpFCOOSowMbY5FKG0pLDMPQNceJ+feswJtgaqVu8pHBXy1GWTaXDilODxYY+LJV/h5NLM2b/&#10;pviiYr21VXkcj097U+xWSvVfu9U7iEhdfIof7o1WMIH7leQHub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BpV0vwAAANoAAAAPAAAAAAAAAAAAAAAAAJgCAABkcnMvZG93bnJl&#10;di54bWxQSwUGAAAAAAQABAD1AAAAhAMAAAAA&#10;" adj="3314" strokeweight="1.25pt"/>
                <v:roundrect id="AutoShape 6" o:spid="_x0000_s1031" style="position:absolute;left:828;top:3505;width:240;height:293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XScIA&#10;AADaAAAADwAAAGRycy9kb3ducmV2LnhtbESPX2vCQBDE3wW/w7FC3+pGCyrRU6SlpaUI/gNf19ya&#10;BHN7IXeN8dv3CgUfh5n5DbNYdbZSLTe+dKJhNExAsWTOlJJrOB7en2egfCAxVDlhDXf2sFr2ewtK&#10;jbvJjtt9yFWEiE9JQxFCnSL6rGBLfuhqluhdXGMpRNnkaBq6RbitcJwkE7RUSlwoqObXgrPr/sdq&#10;OEuLyNOPt6/Tt8f6Mg4v9+1G66dBt56DCtyFR/i//Wk0TODvSrwBu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MJdJwgAAANoAAAAPAAAAAAAAAAAAAAAAAJgCAABkcnMvZG93&#10;bnJldi54bWxQSwUGAAAAAAQABAD1AAAAhwMAAAAA&#10;" strokeweight="1.25pt"/>
                <v:shape id="AutoShape 7" o:spid="_x0000_s1032" type="#_x0000_t23" style="position:absolute;left:644;top:10113;width:600;height:62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yBsIA&#10;AADaAAAADwAAAGRycy9kb3ducmV2LnhtbESPT2sCMRTE7wW/Q3iCt5rVg5XVKCL4D3pp9OLtuXnu&#10;Lm5e1iTq9ts3hUKPw8z8hpkvO9uIJ/lQO1YwGmYgiAtnai4VnI6b9ymIEJENNo5JwTcFWC56b3PM&#10;jXvxFz11LEWCcMhRQRVjm0sZiooshqFriZN3dd5iTNKX0nh8Jbht5DjLJtJizWmhwpbWFRU3/bAK&#10;tNzuDhudNdqaz4sfhft5MkWlBv1uNQMRqYv/4b/23ij4gN8r6Qb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7IGwgAAANoAAAAPAAAAAAAAAAAAAAAAAJgCAABkcnMvZG93&#10;bnJldi54bWxQSwUGAAAAAAQABAD1AAAAhwMAAAAA&#10;" adj="3314" strokeweight="1.25pt"/>
                <v:roundrect id="AutoShape 8" o:spid="_x0000_s1033" style="position:absolute;left:824;top:10357;width:240;height:2931;rotation:18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oixL8A&#10;AADaAAAADwAAAGRycy9kb3ducmV2LnhtbERPzYrCMBC+L/gOYQRva6qC63YbRcWie9O6DzA0s21p&#10;MylNrPXtzUHw+PH9J5vBNKKnzlWWFcymEQji3OqKCwV/1/RzBcJ5ZI2NZVLwIAeb9egjwVjbO1+o&#10;z3whQgi7GBWU3rexlC4vyaCb2pY4cP+2M+gD7AqpO7yHcNPIeRQtpcGKQ0OJLe1LyuvsZhSc26/j&#10;4rhLt1mdH/pD853+XvRMqcl42P6A8DT4t/jlPmkFYWu4Em6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OiLEvwAAANoAAAAPAAAAAAAAAAAAAAAAAJgCAABkcnMvZG93bnJl&#10;di54bWxQSwUGAAAAAAQABAD1AAAAhAMAAAAA&#10;" strokeweight="1.25pt"/>
                <v:line id="Line 9" o:spid="_x0000_s1034" style="position:absolute;flip:y;visibility:visible;mso-wrap-style:square" from="1489,428" to="1489,16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YTtcQAAADaAAAADwAAAGRycy9kb3ducmV2LnhtbESP3WrCQBSE74W+w3IKvaubFio1upGQ&#10;VgiVIto+wDF78oPZsyG7mujTd4WCl8PMfMMsV6NpxZl611hW8DKNQBAXVjdcKfj9WT+/g3AeWWNr&#10;mRRcyMEqeZgsMdZ24B2d974SAcIuRgW1910spStqMuimtiMOXml7gz7IvpK6xyHATStfo2gmDTYc&#10;FmrsKKupOO5PRsHM+cPHRqfl8TPjfPs2Xr+/Llelnh7HdAHC0+jv4f92rhXM4XYl3AC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hhO1xAAAANoAAAAPAAAAAAAAAAAA&#10;AAAAAKECAABkcnMvZG93bnJldi54bWxQSwUGAAAAAAQABAD5AAAAkgMAAAAA&#10;" strokecolor="red" strokeweight="1.25pt"/>
              </v:group>
            </w:pict>
          </mc:Fallback>
        </mc:AlternateContent>
      </w:r>
    </w:p>
    <w:p w:rsidR="0066318B" w:rsidRDefault="0066318B"/>
    <w:p w:rsidR="0066318B" w:rsidRDefault="0066318B"/>
    <w:p w:rsidR="0066318B" w:rsidRDefault="0066318B">
      <w:bookmarkStart w:id="0" w:name="_GoBack"/>
    </w:p>
    <w:bookmarkEnd w:id="0"/>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A749B8" w:rsidRDefault="00A749B8">
      <w:r>
        <w:t xml:space="preserve"> </w:t>
      </w:r>
    </w:p>
    <w:p w:rsidR="0066318B" w:rsidRDefault="00A749B8">
      <w:r>
        <w:t xml:space="preserve">      </w:t>
      </w:r>
    </w:p>
    <w:p w:rsidR="0066318B" w:rsidRDefault="00A749B8">
      <w:r>
        <w:t xml:space="preserve"> </w:t>
      </w:r>
    </w:p>
    <w:p w:rsidR="0066318B" w:rsidRDefault="0066318B"/>
    <w:p w:rsidR="0066318B" w:rsidRDefault="0066318B"/>
    <w:p w:rsidR="0066318B" w:rsidRDefault="0066318B"/>
    <w:p w:rsidR="0066318B" w:rsidRDefault="0066318B"/>
    <w:p w:rsidR="0066318B" w:rsidRDefault="0066318B"/>
    <w:sectPr w:rsidR="0066318B" w:rsidSect="00663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A2"/>
    <w:family w:val="script"/>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D59B8"/>
    <w:multiLevelType w:val="hybridMultilevel"/>
    <w:tmpl w:val="1B0026B6"/>
    <w:lvl w:ilvl="0" w:tplc="7E9211C6">
      <w:numFmt w:val="bullet"/>
      <w:lvlText w:val="-"/>
      <w:lvlJc w:val="left"/>
      <w:pPr>
        <w:ind w:left="1353" w:hanging="360"/>
      </w:pPr>
      <w:rPr>
        <w:rFonts w:ascii="Comic Sans MS" w:eastAsiaTheme="minorHAnsi" w:hAnsi="Comic Sans MS" w:cstheme="minorBidi"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18B"/>
    <w:rsid w:val="00131380"/>
    <w:rsid w:val="00360E30"/>
    <w:rsid w:val="00402931"/>
    <w:rsid w:val="00452568"/>
    <w:rsid w:val="0066318B"/>
    <w:rsid w:val="00715E38"/>
    <w:rsid w:val="009828DF"/>
    <w:rsid w:val="00994497"/>
    <w:rsid w:val="00A749B8"/>
    <w:rsid w:val="00AC3CAF"/>
    <w:rsid w:val="00B021CB"/>
    <w:rsid w:val="00C43358"/>
    <w:rsid w:val="00D208A8"/>
    <w:rsid w:val="00D619E2"/>
    <w:rsid w:val="00ED003F"/>
    <w:rsid w:val="00F252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2568"/>
    <w:pPr>
      <w:ind w:left="720"/>
      <w:contextualSpacing/>
    </w:pPr>
  </w:style>
  <w:style w:type="paragraph" w:styleId="BalonMetni">
    <w:name w:val="Balloon Text"/>
    <w:basedOn w:val="Normal"/>
    <w:link w:val="BalonMetniChar"/>
    <w:uiPriority w:val="99"/>
    <w:semiHidden/>
    <w:unhideWhenUsed/>
    <w:rsid w:val="009828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28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2568"/>
    <w:pPr>
      <w:ind w:left="720"/>
      <w:contextualSpacing/>
    </w:pPr>
  </w:style>
  <w:style w:type="paragraph" w:styleId="BalonMetni">
    <w:name w:val="Balloon Text"/>
    <w:basedOn w:val="Normal"/>
    <w:link w:val="BalonMetniChar"/>
    <w:uiPriority w:val="99"/>
    <w:semiHidden/>
    <w:unhideWhenUsed/>
    <w:rsid w:val="009828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28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53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5</Words>
  <Characters>31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eymen</dc:creator>
  <cp:lastModifiedBy>İhsan</cp:lastModifiedBy>
  <cp:revision>8</cp:revision>
  <dcterms:created xsi:type="dcterms:W3CDTF">2013-11-09T14:15:00Z</dcterms:created>
  <dcterms:modified xsi:type="dcterms:W3CDTF">2014-10-19T09:27:00Z</dcterms:modified>
</cp:coreProperties>
</file>